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media/image2.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</w:pPr>
      <w:r>
        <w:rPr/>
        <w:t xml:space="preserve">«Будущая пенсия начинается сегодня», «Зачем нужен СНИЛС»,  всё о  будущей пенсии узнали  старшеклассники  нашей школы от Смирновой Анны Николаевны, начальника управления Пенсионного  фонда  Российской Федерации </w:t>
      </w:r>
      <w:r>
        <w:rPr/>
        <w:t>в Беломорском районе</w:t>
      </w:r>
      <w:r>
        <w:rPr/>
        <w:t>.  Для тех, кто пропустил встречу 30 октября 2014 года, в  библиотеку  поступили буклеты и методические журналы по вопросам начисления будущей пенсии.</w:t>
      </w:r>
    </w:p>
    <w:p>
      <w:pPr>
        <w:pStyle w:val="style0"/>
      </w:pPr>
      <w:r>
        <w:rPr/>
        <w:t xml:space="preserve">                               </w:t>
      </w:r>
      <w:r>
        <w:rPr/>
        <w:drawing>
          <wp:inline distB="0" distL="0" distR="0" distT="0">
            <wp:extent cx="1362075" cy="1028700"/>
            <wp:effectExtent b="0" l="0" r="0" t="0"/>
            <wp:docPr descr="C:\Users\директор\Desktop\фото 2014-2015\DSCN2318.JPG" id="0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C:\Users\директор\Desktop\фото 2014-2015\DSCN2318.JP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/>
        <w:t xml:space="preserve">                        </w:t>
      </w:r>
      <w:r>
        <w:rPr/>
        <w:drawing>
          <wp:inline distB="0" distL="0" distR="0" distT="0">
            <wp:extent cx="1362075" cy="1028700"/>
            <wp:effectExtent b="0" l="0" r="0" t="0"/>
            <wp:docPr descr="C:\Users\директор\Desktop\фото 2014-2015\DSCN2319.JPG"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C:\Users\директор\Desktop\фото 2014-2015\DSCN2319.JPG" id="1" name="Picture"/>
                    <pic:cNvPicPr>
                      <a:picLocks noChangeArrowheads="1" noChangeAspect="1"/>
                    </pic:cNvPicPr>
                  </pic:nvPicPr>
                  <pic:blipFill>
                    <a:blip r:embed="rId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>
      <w:type w:val="nextPage"/>
      <w:pgSz w:h="16838" w:w="11906"/>
      <w:pgMar w:bottom="1134" w:footer="0" w:gutter="0" w:header="0" w:left="1701" w:right="850" w:top="1134"/>
      <w:pgNumType w:fmt="decimal"/>
      <w:formProt w:val="false"/>
      <w:textDirection w:val="lrTb"/>
      <w:docGrid w:charSpace="4096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/>
      <w:tabs/>
      <w:suppressAutoHyphens w:val="true"/>
      <w:spacing w:after="200" w:before="0" w:line="276" w:lineRule="auto"/>
      <w:contextualSpacing w:val="false"/>
    </w:pPr>
    <w:rPr>
      <w:rFonts w:ascii="Calibri" w:cs="Calibri" w:eastAsia="SimSun" w:hAnsi="Calibri"/>
      <w:color w:val="auto"/>
      <w:sz w:val="22"/>
      <w:szCs w:val="22"/>
      <w:lang w:bidi="ar-SA" w:eastAsia="en-US" w:val="ru-RU"/>
    </w:rPr>
  </w:style>
  <w:style w:styleId="style15" w:type="character">
    <w:name w:val="Default Paragraph Font"/>
    <w:next w:val="style15"/>
    <w:rPr/>
  </w:style>
  <w:style w:styleId="style16" w:type="character">
    <w:name w:val="Текст выноски Знак"/>
    <w:basedOn w:val="style15"/>
    <w:next w:val="style16"/>
    <w:rPr>
      <w:rFonts w:ascii="Tahoma" w:cs="Tahoma" w:hAnsi="Tahoma"/>
      <w:sz w:val="16"/>
      <w:szCs w:val="16"/>
    </w:rPr>
  </w:style>
  <w:style w:styleId="style17" w:type="paragraph">
    <w:name w:val="Заголовок"/>
    <w:basedOn w:val="style0"/>
    <w:next w:val="style18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18" w:type="paragraph">
    <w:name w:val="Основной текст"/>
    <w:basedOn w:val="style0"/>
    <w:next w:val="style18"/>
    <w:pPr>
      <w:spacing w:after="120" w:before="0"/>
      <w:contextualSpacing w:val="false"/>
    </w:pPr>
    <w:rPr/>
  </w:style>
  <w:style w:styleId="style19" w:type="paragraph">
    <w:name w:val="Список"/>
    <w:basedOn w:val="style18"/>
    <w:next w:val="style19"/>
    <w:pPr/>
    <w:rPr>
      <w:rFonts w:cs="Mangal"/>
    </w:rPr>
  </w:style>
  <w:style w:styleId="style20" w:type="paragraph">
    <w:name w:val="Название"/>
    <w:basedOn w:val="style0"/>
    <w:next w:val="style20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1" w:type="paragraph">
    <w:name w:val="Указатель"/>
    <w:basedOn w:val="style0"/>
    <w:next w:val="style21"/>
    <w:pPr>
      <w:suppressLineNumbers/>
    </w:pPr>
    <w:rPr>
      <w:rFonts w:cs="Mangal"/>
    </w:rPr>
  </w:style>
  <w:style w:styleId="style22" w:type="paragraph">
    <w:name w:val="Balloon Text"/>
    <w:basedOn w:val="style0"/>
    <w:next w:val="style22"/>
    <w:pPr>
      <w:spacing w:after="0" w:before="0" w:line="100" w:lineRule="atLeast"/>
      <w:contextualSpacing w:val="false"/>
    </w:pPr>
    <w:rPr>
      <w:rFonts w:ascii="Tahoma" w:cs="Tahoma" w:hAnsi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2014-10-30T11:53:00.00Z</dcterms:created>
  <dc:creator>директор</dc:creator>
  <cp:lastModifiedBy>директор</cp:lastModifiedBy>
  <dcterms:modified xsi:type="dcterms:W3CDTF">2014-10-30T12:04:00.00Z</dcterms:modified>
  <cp:revision>2</cp:revision>
</cp:coreProperties>
</file>